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55" w:rsidRDefault="006B5155" w:rsidP="001B2D6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6B5155">
        <w:rPr>
          <w:rFonts w:ascii="Arial" w:eastAsia="Times New Roman" w:hAnsi="Arial" w:cs="Arial"/>
          <w:bCs/>
          <w:sz w:val="24"/>
          <w:szCs w:val="24"/>
          <w:lang w:eastAsia="en-AU"/>
        </w:rPr>
        <w:t>This is a partial list of companies we deal with if you don’</w:t>
      </w:r>
      <w:bookmarkStart w:id="0" w:name="_GoBack"/>
      <w:bookmarkEnd w:id="0"/>
      <w:r w:rsidRPr="006B5155">
        <w:rPr>
          <w:rFonts w:ascii="Arial" w:eastAsia="Times New Roman" w:hAnsi="Arial" w:cs="Arial"/>
          <w:bCs/>
          <w:sz w:val="24"/>
          <w:szCs w:val="24"/>
          <w:lang w:eastAsia="en-AU"/>
        </w:rPr>
        <w:t>t see the manufacturer you are looking for please contact our office for immediate attention</w:t>
      </w:r>
      <w:r>
        <w:rPr>
          <w:rFonts w:ascii="Arial" w:eastAsia="Times New Roman" w:hAnsi="Arial" w:cs="Arial"/>
          <w:bCs/>
          <w:sz w:val="24"/>
          <w:szCs w:val="24"/>
          <w:lang w:eastAsia="en-AU"/>
        </w:rPr>
        <w:t>.</w:t>
      </w:r>
    </w:p>
    <w:p w:rsidR="006B5155" w:rsidRPr="006B5155" w:rsidRDefault="006B5155" w:rsidP="001B2D6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Our friendly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n-AU"/>
        </w:rPr>
        <w:t>staff are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experienced and will assist you with your enquiry. </w:t>
      </w:r>
      <w:r w:rsidRPr="006B5155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Engines: Specialising in Yanmar Medium Speed Engine range: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YANMAR </w:t>
      </w:r>
      <w:r w:rsidR="005C7946"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medium</w:t>
      </w: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speed engine range,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Akasaka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Mitsubishi,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Caterpillar,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Cummins,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Daihatsu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Detroit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Deutz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MWM,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Fuji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Gardner,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Hanshin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Hatz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, Hitachi,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Hyundai Heavy Industries ,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Kawasaki Heavy Industries,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Kubota,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Krupp MAK,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Lister Blackstone,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Makita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MAN B&amp;W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Mirrlees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Blackstone,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Mitsubishi Heavy Industries,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MTU (Mercedes Benz),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Nippatsu,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Perkins,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Rolls Royce,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SEMT </w:t>
      </w: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Pielstick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SKL,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Sulzer,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Ube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Ulstein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Bergen Diesel, </w:t>
      </w:r>
    </w:p>
    <w:p w:rsidR="001B2D69" w:rsidRPr="001B2D69" w:rsidRDefault="001B2D69" w:rsidP="001B2D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Wartsila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.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6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1" w:name="n15"/>
      <w:bookmarkEnd w:id="1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25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Propulsion, Steering &amp; Stern Tube Sealing Systems: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Brown Brothers &amp; Co Steering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Castoldi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Jet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Dover Stern Tube Seals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Eagle Stern Tube Seals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Ichihachi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Propellers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IHI Propulsion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John Crane Stern Tube Seals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Kamome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CPP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Kobelco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Stern Tube Seals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Nakashima Propellers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lastRenderedPageBreak/>
        <w:t xml:space="preserve">NICO Engineering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Lohmann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&amp; </w:t>
      </w: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Stolterfoht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Reintjes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,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Rolls Royce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Schotell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SIMPLEX Compact Stern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TDI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Tube Seals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Tenfjord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Steering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Twin Disc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Ulstein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Thrusters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Wagner Steering </w:t>
      </w:r>
    </w:p>
    <w:p w:rsidR="001B2D69" w:rsidRPr="001B2D69" w:rsidRDefault="001B2D69" w:rsidP="001B2D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ZF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7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2" w:name="n48"/>
      <w:bookmarkEnd w:id="2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26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Turbochargers: </w:t>
      </w:r>
    </w:p>
    <w:p w:rsidR="001B2D69" w:rsidRPr="001B2D69" w:rsidRDefault="001B2D69" w:rsidP="001B2D6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IHI </w:t>
      </w:r>
    </w:p>
    <w:p w:rsidR="001B2D69" w:rsidRPr="001B2D69" w:rsidRDefault="001B2D69" w:rsidP="001B2D6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ABB</w:t>
      </w:r>
    </w:p>
    <w:p w:rsidR="001B2D69" w:rsidRPr="001B2D69" w:rsidRDefault="001B2D69" w:rsidP="001B2D6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Holset</w:t>
      </w:r>
      <w:proofErr w:type="spellEnd"/>
    </w:p>
    <w:p w:rsidR="001B2D69" w:rsidRPr="001B2D69" w:rsidRDefault="001B2D69" w:rsidP="001B2D6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Napier </w:t>
      </w:r>
    </w:p>
    <w:p w:rsidR="001B2D69" w:rsidRPr="001B2D69" w:rsidRDefault="001B2D69" w:rsidP="001B2D6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MAN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8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3" w:name="n37"/>
      <w:bookmarkEnd w:id="3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27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Air Compressors &amp; Pneumatic Equipment: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Atlas Copco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Bauer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Compa</w:t>
      </w: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i</w:t>
      </w: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re</w:t>
      </w:r>
      <w:proofErr w:type="spellEnd"/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DAN </w:t>
      </w: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Kompressor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Espholin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Hamworthy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Hatlapa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Ingersoll Rand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Iwata,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Matsubara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Neuenhauser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Nippon Air Brake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Sanwa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Tanabe </w:t>
      </w:r>
    </w:p>
    <w:p w:rsidR="001B2D69" w:rsidRPr="001B2D69" w:rsidRDefault="001B2D69" w:rsidP="001B2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Westinghouse (WABCO)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9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4" w:name="n38"/>
      <w:bookmarkEnd w:id="4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28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Pumps: </w:t>
      </w:r>
    </w:p>
    <w:p w:rsidR="001B2D69" w:rsidRPr="001B2D69" w:rsidRDefault="001B2D69" w:rsidP="001B2D6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Allweiler</w:t>
      </w:r>
      <w:proofErr w:type="spellEnd"/>
    </w:p>
    <w:p w:rsidR="001B2D69" w:rsidRPr="001B2D69" w:rsidRDefault="001B2D69" w:rsidP="001B2D6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lastRenderedPageBreak/>
        <w:t>Daito</w:t>
      </w:r>
    </w:p>
    <w:p w:rsidR="001B2D69" w:rsidRPr="001B2D69" w:rsidRDefault="001B2D69" w:rsidP="001B2D6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Davy </w:t>
      </w:r>
    </w:p>
    <w:p w:rsidR="001B2D69" w:rsidRPr="001B2D69" w:rsidRDefault="001B2D69" w:rsidP="001B2D6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Desmi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Ebara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Fujita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Hamworthy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Heishin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,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IMO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Iron Pump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Jabsco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Johnson Pump </w:t>
      </w:r>
    </w:p>
    <w:p w:rsid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Naniwa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Regent,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Sasakura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,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Shinko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Stork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Taiko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Teikoku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Torishima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Wilden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0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5" w:name="n39"/>
      <w:bookmarkEnd w:id="5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29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Valves &amp; Tank Top Breathers: </w:t>
      </w:r>
    </w:p>
    <w:p w:rsidR="001B2D69" w:rsidRDefault="002D272F" w:rsidP="001B2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All types </w:t>
      </w:r>
      <w:r w:rsidR="001B2D69" w:rsidRPr="00091E8A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JIS Standard (Japan Valve Standard Specifications), </w:t>
      </w:r>
    </w:p>
    <w:p w:rsidR="001B2D69" w:rsidRDefault="002D272F" w:rsidP="001B2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All types </w:t>
      </w:r>
      <w:r w:rsidR="001B2D69" w:rsidRPr="00091E8A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DIN Standard (European Valve Standard Specifications),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Bestobell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Econosto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Fuji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Gestra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Jonas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Keystone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Misumoto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Nakakita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Niikura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1B2D69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Tomoe </w:t>
      </w:r>
    </w:p>
    <w:p w:rsidR="001B2D69" w:rsidRPr="002D272F" w:rsidRDefault="001B2D69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Winel</w:t>
      </w:r>
      <w:proofErr w:type="spellEnd"/>
      <w:r w:rsidRPr="001B2D69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2D272F" w:rsidRPr="001B2D69" w:rsidRDefault="002D272F" w:rsidP="001B2D6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Winteb</w:t>
      </w:r>
      <w:proofErr w:type="spellEnd"/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1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6" w:name="n40"/>
      <w:bookmarkEnd w:id="6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0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Boilers &amp; Economizers: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Aalborg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Sunrod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Cockron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Foster Wheeler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Hitachi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lastRenderedPageBreak/>
        <w:t xml:space="preserve">Miura </w:t>
      </w:r>
    </w:p>
    <w:p w:rsidR="005C7946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Volcano </w:t>
      </w:r>
    </w:p>
    <w:p w:rsidR="001B2D69" w:rsidRPr="005C7946" w:rsidRDefault="001B2D69" w:rsidP="005C79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Weishaupt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2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7" w:name="n41"/>
      <w:bookmarkEnd w:id="7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1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Air Conditioning and Refrigeration: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Bitzer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Carrier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Daikin Kogyo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Danfoss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Sabroe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Mitsubishi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Namirei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Nissin Refrigeration </w:t>
      </w:r>
    </w:p>
    <w:p w:rsid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Norgren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5C7946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Norske Kaiser</w:t>
      </w:r>
    </w:p>
    <w:p w:rsidR="001B2D69" w:rsidRPr="005C7946" w:rsidRDefault="001B2D69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Shin Nippon </w:t>
      </w:r>
    </w:p>
    <w:p w:rsidR="005C7946" w:rsidRPr="005C7946" w:rsidRDefault="005C7946" w:rsidP="005C79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Westinghouse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3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8" w:name="n42"/>
      <w:bookmarkEnd w:id="8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2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Purifiers: </w:t>
      </w:r>
    </w:p>
    <w:p w:rsidR="005C7946" w:rsidRPr="005C7946" w:rsidRDefault="001B2D69" w:rsidP="005C794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Alfa Laval </w:t>
      </w:r>
    </w:p>
    <w:p w:rsidR="005C7946" w:rsidRPr="005C7946" w:rsidRDefault="001B2D69" w:rsidP="005C794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Mitsubishi </w:t>
      </w:r>
    </w:p>
    <w:p w:rsidR="001B2D69" w:rsidRPr="005C7946" w:rsidRDefault="001B2D69" w:rsidP="005C794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Westfalia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4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9" w:name="n43"/>
      <w:bookmarkEnd w:id="9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3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Oily Water Separators: </w:t>
      </w:r>
    </w:p>
    <w:p w:rsidR="005C7946" w:rsidRPr="005C7946" w:rsidRDefault="001B2D69" w:rsidP="005C794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Henshin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Taiko Kika</w:t>
      </w:r>
      <w:r w:rsid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i</w:t>
      </w: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RWO </w:t>
      </w:r>
    </w:p>
    <w:p w:rsidR="001B2D69" w:rsidRPr="005C7946" w:rsidRDefault="001B2D69" w:rsidP="005C794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Victor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5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10" w:name="n44"/>
      <w:bookmarkEnd w:id="10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4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Filters: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Boll &amp; </w:t>
      </w: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Kirch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CJC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Fleetguard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lastRenderedPageBreak/>
        <w:t xml:space="preserve">Glacier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Jensen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MANN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Rocor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Sarex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5C7946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SRS </w:t>
      </w:r>
    </w:p>
    <w:p w:rsidR="001B2D69" w:rsidRPr="005C7946" w:rsidRDefault="001B2D69" w:rsidP="005C794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Taiko Kikai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6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11" w:name="n45"/>
      <w:bookmarkEnd w:id="11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5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Electrical and Control Systems: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Anritsu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Fellow Kogyo Monitoring Systems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Fuji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Furuno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Hanshin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Hien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Honeywell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Japan Radio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Kokosha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Kuramoto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Instruments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Mitsubishi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Nishishiba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Nunotani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Instruments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Oshishi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Oki Electric,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Sailor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Sanyo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Taiyo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Tao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Tokimec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Toshiba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Utsunomiya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Uzushio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Electric </w:t>
      </w:r>
    </w:p>
    <w:p w:rsidR="005C7946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Yamatake </w:t>
      </w:r>
    </w:p>
    <w:p w:rsidR="001B2D69" w:rsidRPr="005C7946" w:rsidRDefault="001B2D69" w:rsidP="005C794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Yokogawa Electric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7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12" w:name="n46"/>
      <w:bookmarkEnd w:id="12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6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t xml:space="preserve">Pressure Switches &amp; Thermocouples: </w:t>
      </w:r>
    </w:p>
    <w:p w:rsidR="005C7946" w:rsidRPr="005C7946" w:rsidRDefault="001B2D69" w:rsidP="005C794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Meiyo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Thermocouples </w:t>
      </w:r>
    </w:p>
    <w:p w:rsidR="005C7946" w:rsidRPr="005C7946" w:rsidRDefault="001B2D69" w:rsidP="005C794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Saginomiya Pressure Switches</w:t>
      </w:r>
    </w:p>
    <w:p w:rsidR="001B2D69" w:rsidRPr="005C7946" w:rsidRDefault="005C7946" w:rsidP="005C794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Danfoss</w:t>
      </w:r>
      <w:proofErr w:type="spellEnd"/>
      <w:r w:rsidR="001B2D69"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</w:p>
    <w:p w:rsidR="001B2D69" w:rsidRPr="00091E8A" w:rsidRDefault="001B2D69" w:rsidP="001B2D69">
      <w:pPr>
        <w:spacing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hyperlink r:id="rId18" w:anchor="top" w:history="1">
        <w:r w:rsidRPr="00091E8A">
          <w:rPr>
            <w:rFonts w:ascii="Verdana" w:eastAsia="Times New Roman" w:hAnsi="Verdana" w:cs="Times New Roman"/>
            <w:color w:val="FFFFFF"/>
            <w:sz w:val="20"/>
            <w:szCs w:val="20"/>
            <w:u w:val="single"/>
            <w:lang w:eastAsia="en-AU"/>
          </w:rPr>
          <w:t>Return to the list of our services</w:t>
        </w:r>
      </w:hyperlink>
      <w:r w:rsidRPr="00091E8A"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t xml:space="preserve"> </w:t>
      </w:r>
    </w:p>
    <w:p w:rsidR="001B2D69" w:rsidRPr="00091E8A" w:rsidRDefault="001B2D69" w:rsidP="001B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bookmarkStart w:id="13" w:name="n47"/>
      <w:bookmarkEnd w:id="13"/>
      <w:r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  <w:pict>
          <v:rect id="_x0000_i1037" style="width:0;height:.75pt" o:hralign="center" o:hrstd="t" o:hrnoshade="t" o:hr="t" fillcolor="#444" stroked="f"/>
        </w:pict>
      </w:r>
    </w:p>
    <w:p w:rsidR="001B2D69" w:rsidRPr="005C7946" w:rsidRDefault="001B2D69" w:rsidP="001B2D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B56"/>
          <w:sz w:val="27"/>
          <w:szCs w:val="27"/>
          <w:u w:val="single"/>
          <w:lang w:eastAsia="en-AU"/>
        </w:rPr>
      </w:pPr>
      <w:r w:rsidRPr="005C794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en-AU"/>
        </w:rPr>
        <w:lastRenderedPageBreak/>
        <w:t xml:space="preserve">Auxiliary Machinery: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Bergen (Hydraulics)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Bosch (Fuel Injection Equipment)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Diesel Kiki (Fuel Injection Equipment)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Hydralift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(Marine Cranes)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Ibuki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(Horns)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Kawasaki (Marine Hydraulics)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Kitagawa Kogyo (Marine Hydraulics)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MacGregor (Hydraulics and Hatch Equipment)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Mannesmann Rexroth (Hydraulics)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Nippon Piston Ring Co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Nohmi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Bosai (Fire Systems)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Norwinch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(Deck Machinery)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Riken Corporation (Piston Rings)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Sasakura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(Treatment Plants)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Sunrod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(Heat Exchangers)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Taisei Kogyo (Oil Coolers)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Teikoku Piston Ring Co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Trimod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</w:t>
      </w:r>
      <w:proofErr w:type="spellStart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>Besta</w:t>
      </w:r>
      <w:proofErr w:type="spellEnd"/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 (Float Switches)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Uchida (Hydraulics) </w:t>
      </w:r>
    </w:p>
    <w:p w:rsidR="005C7946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2B56"/>
          <w:sz w:val="20"/>
          <w:szCs w:val="20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Woodward (Governors) </w:t>
      </w:r>
    </w:p>
    <w:p w:rsidR="001B2D69" w:rsidRPr="005C7946" w:rsidRDefault="001B2D69" w:rsidP="005C794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B56"/>
          <w:sz w:val="24"/>
          <w:szCs w:val="24"/>
          <w:lang w:eastAsia="en-AU"/>
        </w:rPr>
      </w:pPr>
      <w:r w:rsidRPr="005C7946">
        <w:rPr>
          <w:rFonts w:ascii="Arial" w:eastAsia="Times New Roman" w:hAnsi="Arial" w:cs="Arial"/>
          <w:color w:val="0C2B56"/>
          <w:sz w:val="20"/>
          <w:szCs w:val="20"/>
          <w:lang w:eastAsia="en-AU"/>
        </w:rPr>
        <w:t xml:space="preserve">Zexel (Fuel Injection Equipment) </w:t>
      </w:r>
    </w:p>
    <w:p w:rsidR="004435F7" w:rsidRDefault="004435F7"/>
    <w:sectPr w:rsidR="0044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B8E"/>
    <w:multiLevelType w:val="hybridMultilevel"/>
    <w:tmpl w:val="9440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0888"/>
    <w:multiLevelType w:val="hybridMultilevel"/>
    <w:tmpl w:val="03A2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4DD"/>
    <w:multiLevelType w:val="hybridMultilevel"/>
    <w:tmpl w:val="6A604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5693"/>
    <w:multiLevelType w:val="hybridMultilevel"/>
    <w:tmpl w:val="16563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04B1"/>
    <w:multiLevelType w:val="hybridMultilevel"/>
    <w:tmpl w:val="77B02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6D0"/>
    <w:multiLevelType w:val="hybridMultilevel"/>
    <w:tmpl w:val="8532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07C13"/>
    <w:multiLevelType w:val="hybridMultilevel"/>
    <w:tmpl w:val="899C8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96DCB"/>
    <w:multiLevelType w:val="hybridMultilevel"/>
    <w:tmpl w:val="95A0C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C7533"/>
    <w:multiLevelType w:val="hybridMultilevel"/>
    <w:tmpl w:val="11868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26719"/>
    <w:multiLevelType w:val="hybridMultilevel"/>
    <w:tmpl w:val="D020E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A7DC6"/>
    <w:multiLevelType w:val="hybridMultilevel"/>
    <w:tmpl w:val="F0CE8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752E6"/>
    <w:multiLevelType w:val="hybridMultilevel"/>
    <w:tmpl w:val="08E47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D0806"/>
    <w:multiLevelType w:val="hybridMultilevel"/>
    <w:tmpl w:val="218EA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03B93"/>
    <w:multiLevelType w:val="hybridMultilevel"/>
    <w:tmpl w:val="73028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83D17"/>
    <w:multiLevelType w:val="hybridMultilevel"/>
    <w:tmpl w:val="D1F2C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83484"/>
    <w:multiLevelType w:val="hybridMultilevel"/>
    <w:tmpl w:val="C5063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69"/>
    <w:rsid w:val="001B2D69"/>
    <w:rsid w:val="002D272F"/>
    <w:rsid w:val="004435F7"/>
    <w:rsid w:val="005C7946"/>
    <w:rsid w:val="006B5155"/>
    <w:rsid w:val="009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nus.websiteactive.com/servlet/psoft.masonry.Builder?page_id=12&amp;action=show&amp;_frame=body" TargetMode="External"/><Relationship Id="rId13" Type="http://schemas.openxmlformats.org/officeDocument/2006/relationships/hyperlink" Target="http://uranus.websiteactive.com/servlet/psoft.masonry.Builder?page_id=12&amp;action=show&amp;_frame=body" TargetMode="External"/><Relationship Id="rId18" Type="http://schemas.openxmlformats.org/officeDocument/2006/relationships/hyperlink" Target="http://uranus.websiteactive.com/servlet/psoft.masonry.Builder?page_id=12&amp;action=show&amp;_frame=bod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ranus.websiteactive.com/servlet/psoft.masonry.Builder?page_id=12&amp;action=show&amp;_frame=body" TargetMode="External"/><Relationship Id="rId12" Type="http://schemas.openxmlformats.org/officeDocument/2006/relationships/hyperlink" Target="http://uranus.websiteactive.com/servlet/psoft.masonry.Builder?page_id=12&amp;action=show&amp;_frame=body" TargetMode="External"/><Relationship Id="rId17" Type="http://schemas.openxmlformats.org/officeDocument/2006/relationships/hyperlink" Target="http://uranus.websiteactive.com/servlet/psoft.masonry.Builder?page_id=12&amp;action=show&amp;_frame=body" TargetMode="External"/><Relationship Id="rId2" Type="http://schemas.openxmlformats.org/officeDocument/2006/relationships/styles" Target="styles.xml"/><Relationship Id="rId16" Type="http://schemas.openxmlformats.org/officeDocument/2006/relationships/hyperlink" Target="http://uranus.websiteactive.com/servlet/psoft.masonry.Builder?page_id=12&amp;action=show&amp;_frame=bod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anus.websiteactive.com/servlet/psoft.masonry.Builder?page_id=12&amp;action=show&amp;_frame=body" TargetMode="External"/><Relationship Id="rId11" Type="http://schemas.openxmlformats.org/officeDocument/2006/relationships/hyperlink" Target="http://uranus.websiteactive.com/servlet/psoft.masonry.Builder?page_id=12&amp;action=show&amp;_frame=bo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anus.websiteactive.com/servlet/psoft.masonry.Builder?page_id=12&amp;action=show&amp;_frame=body" TargetMode="External"/><Relationship Id="rId10" Type="http://schemas.openxmlformats.org/officeDocument/2006/relationships/hyperlink" Target="http://uranus.websiteactive.com/servlet/psoft.masonry.Builder?page_id=12&amp;action=show&amp;_frame=bod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ranus.websiteactive.com/servlet/psoft.masonry.Builder?page_id=12&amp;action=show&amp;_frame=body" TargetMode="External"/><Relationship Id="rId14" Type="http://schemas.openxmlformats.org/officeDocument/2006/relationships/hyperlink" Target="http://uranus.websiteactive.com/servlet/psoft.masonry.Builder?page_id=12&amp;action=show&amp;_frame=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Graeme</cp:lastModifiedBy>
  <cp:revision>3</cp:revision>
  <dcterms:created xsi:type="dcterms:W3CDTF">2016-02-04T02:22:00Z</dcterms:created>
  <dcterms:modified xsi:type="dcterms:W3CDTF">2016-02-04T02:52:00Z</dcterms:modified>
</cp:coreProperties>
</file>